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D" w:rsidRPr="00F50EF9" w:rsidRDefault="00CE1E5D">
      <w:pPr>
        <w:spacing w:after="0" w:line="259" w:lineRule="auto"/>
        <w:jc w:val="center"/>
        <w:rPr>
          <w:lang w:val="ru-RU"/>
        </w:rPr>
      </w:pPr>
      <w:bookmarkStart w:id="0" w:name="_GoBack"/>
      <w:bookmarkEnd w:id="0"/>
      <w:r w:rsidRPr="00F50EF9">
        <w:rPr>
          <w:lang w:val="ru-RU"/>
        </w:rPr>
        <w:t xml:space="preserve">Муниципальное бюджетное общеобразовательное учреждение </w:t>
      </w:r>
    </w:p>
    <w:p w:rsidR="002F31CD" w:rsidRPr="00F50EF9" w:rsidRDefault="00F50EF9">
      <w:pPr>
        <w:spacing w:after="0" w:line="259" w:lineRule="auto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Карбызинская</w:t>
      </w:r>
      <w:proofErr w:type="spellEnd"/>
      <w:r w:rsidR="00CE1E5D" w:rsidRPr="00F50EF9">
        <w:rPr>
          <w:lang w:val="ru-RU"/>
        </w:rPr>
        <w:t xml:space="preserve"> средняя общеобразовательная школа» </w:t>
      </w:r>
    </w:p>
    <w:p w:rsidR="002F31CD" w:rsidRPr="00F50EF9" w:rsidRDefault="00CE1E5D">
      <w:pPr>
        <w:spacing w:after="0" w:line="259" w:lineRule="auto"/>
        <w:ind w:right="0"/>
        <w:jc w:val="center"/>
        <w:rPr>
          <w:lang w:val="ru-RU"/>
        </w:rPr>
      </w:pPr>
      <w:proofErr w:type="spellStart"/>
      <w:r w:rsidRPr="00F50EF9">
        <w:rPr>
          <w:lang w:val="ru-RU"/>
        </w:rPr>
        <w:t>Муромцевского</w:t>
      </w:r>
      <w:proofErr w:type="spellEnd"/>
      <w:r w:rsidRPr="00F50EF9">
        <w:rPr>
          <w:lang w:val="ru-RU"/>
        </w:rPr>
        <w:t xml:space="preserve"> муниципального района  </w:t>
      </w:r>
    </w:p>
    <w:p w:rsidR="002F31CD" w:rsidRPr="00F50EF9" w:rsidRDefault="00CE1E5D">
      <w:pPr>
        <w:spacing w:after="0" w:line="259" w:lineRule="auto"/>
        <w:ind w:right="4"/>
        <w:jc w:val="center"/>
        <w:rPr>
          <w:lang w:val="ru-RU"/>
        </w:rPr>
      </w:pPr>
      <w:r w:rsidRPr="00F50EF9">
        <w:rPr>
          <w:lang w:val="ru-RU"/>
        </w:rPr>
        <w:t xml:space="preserve">Омской области </w:t>
      </w:r>
    </w:p>
    <w:p w:rsidR="002F31CD" w:rsidRPr="00F50EF9" w:rsidRDefault="002F31CD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CE1E5D">
      <w:pPr>
        <w:spacing w:after="0" w:line="259" w:lineRule="auto"/>
        <w:ind w:right="9"/>
        <w:jc w:val="center"/>
        <w:rPr>
          <w:lang w:val="ru-RU"/>
        </w:rPr>
      </w:pPr>
      <w:proofErr w:type="gramStart"/>
      <w:r w:rsidRPr="00F50EF9">
        <w:rPr>
          <w:lang w:val="ru-RU"/>
        </w:rPr>
        <w:t>П</w:t>
      </w:r>
      <w:proofErr w:type="gramEnd"/>
      <w:r w:rsidRPr="00F50EF9">
        <w:rPr>
          <w:lang w:val="ru-RU"/>
        </w:rPr>
        <w:t xml:space="preserve"> Р И К А З </w:t>
      </w:r>
    </w:p>
    <w:p w:rsidR="002F31CD" w:rsidRPr="00F50EF9" w:rsidRDefault="00F50EF9">
      <w:pPr>
        <w:ind w:left="-5" w:right="0"/>
        <w:rPr>
          <w:lang w:val="ru-RU"/>
        </w:rPr>
      </w:pPr>
      <w:r>
        <w:rPr>
          <w:lang w:val="ru-RU"/>
        </w:rPr>
        <w:t>02.09.2024</w:t>
      </w:r>
      <w:r w:rsidR="00CE1E5D" w:rsidRPr="00F50EF9">
        <w:rPr>
          <w:lang w:val="ru-RU"/>
        </w:rPr>
        <w:t xml:space="preserve">                                                                             </w:t>
      </w:r>
      <w:r>
        <w:rPr>
          <w:lang w:val="ru-RU"/>
        </w:rPr>
        <w:t xml:space="preserve">                            №43</w:t>
      </w:r>
      <w:r w:rsidR="00CE1E5D" w:rsidRPr="00F50EF9">
        <w:rPr>
          <w:lang w:val="ru-RU"/>
        </w:rPr>
        <w:t xml:space="preserve">  </w:t>
      </w:r>
    </w:p>
    <w:p w:rsidR="002F31CD" w:rsidRPr="00F50EF9" w:rsidRDefault="00F50EF9">
      <w:pPr>
        <w:spacing w:after="0" w:line="259" w:lineRule="auto"/>
        <w:ind w:right="5"/>
        <w:jc w:val="center"/>
        <w:rPr>
          <w:lang w:val="ru-RU"/>
        </w:rPr>
      </w:pPr>
      <w:r>
        <w:rPr>
          <w:lang w:val="ru-RU"/>
        </w:rPr>
        <w:t xml:space="preserve">с. </w:t>
      </w:r>
      <w:proofErr w:type="spellStart"/>
      <w:r>
        <w:rPr>
          <w:lang w:val="ru-RU"/>
        </w:rPr>
        <w:t>Карбыза</w:t>
      </w:r>
      <w:proofErr w:type="spellEnd"/>
      <w:r w:rsidR="00CE1E5D" w:rsidRPr="00F50EF9">
        <w:rPr>
          <w:lang w:val="ru-RU"/>
        </w:rPr>
        <w:t xml:space="preserve"> </w:t>
      </w:r>
    </w:p>
    <w:p w:rsidR="002F31CD" w:rsidRPr="00F50EF9" w:rsidRDefault="002F31CD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CE1E5D">
      <w:pPr>
        <w:spacing w:after="0" w:line="239" w:lineRule="auto"/>
        <w:ind w:left="0" w:right="0" w:firstLine="0"/>
        <w:jc w:val="center"/>
        <w:rPr>
          <w:lang w:val="ru-RU"/>
        </w:rPr>
      </w:pPr>
      <w:r w:rsidRPr="00F50EF9">
        <w:rPr>
          <w:b/>
          <w:lang w:val="ru-RU"/>
        </w:rPr>
        <w:t xml:space="preserve">О формировании календарного учебного графика образовательной организации, </w:t>
      </w:r>
      <w:proofErr w:type="gramStart"/>
      <w:r w:rsidRPr="00F50EF9">
        <w:rPr>
          <w:b/>
          <w:lang w:val="ru-RU"/>
        </w:rPr>
        <w:t>реализующих</w:t>
      </w:r>
      <w:proofErr w:type="gramEnd"/>
      <w:r w:rsidRPr="00F50EF9">
        <w:rPr>
          <w:b/>
          <w:lang w:val="ru-RU"/>
        </w:rPr>
        <w:t xml:space="preserve"> основные общео</w:t>
      </w:r>
      <w:r w:rsidR="00F50EF9">
        <w:rPr>
          <w:b/>
          <w:lang w:val="ru-RU"/>
        </w:rPr>
        <w:t>бразовательные программы  в 2024 – 2025</w:t>
      </w:r>
      <w:r w:rsidRPr="00F50EF9">
        <w:rPr>
          <w:b/>
          <w:lang w:val="ru-RU"/>
        </w:rPr>
        <w:t xml:space="preserve"> учебный год </w:t>
      </w:r>
    </w:p>
    <w:p w:rsidR="002F31CD" w:rsidRPr="00F50EF9" w:rsidRDefault="002F31CD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    </w:t>
      </w:r>
      <w:proofErr w:type="gramStart"/>
      <w:r w:rsidRPr="00F50EF9">
        <w:rPr>
          <w:lang w:val="ru-RU"/>
        </w:rPr>
        <w:t>В целях рациональной организации образовательного процесса в школе в соответствии  с целями работы педагогического коллектива, осуществления действенного управления его эффективностью, создания приемлемых условий для образования и воспитания, обучающихся и работы сотрудников школы, а также на основании соответствующих статей Закона РФ «Об образовании», приказов вышестоящих органов управления образованием, Устава школы, календарного учебного графика, решений совета школы  и по согласованию с профсоюзным</w:t>
      </w:r>
      <w:proofErr w:type="gramEnd"/>
      <w:r w:rsidRPr="00F50EF9">
        <w:rPr>
          <w:lang w:val="ru-RU"/>
        </w:rPr>
        <w:t xml:space="preserve"> комитетом ПРИКАЗЫВАЮ: </w:t>
      </w: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1.Установить продолжительность учебного года: </w:t>
      </w:r>
    </w:p>
    <w:p w:rsidR="002F31CD" w:rsidRPr="00F50EF9" w:rsidRDefault="00CE1E5D">
      <w:pPr>
        <w:ind w:left="-5" w:right="1815"/>
        <w:rPr>
          <w:lang w:val="ru-RU"/>
        </w:rPr>
      </w:pPr>
      <w:r w:rsidRPr="00F50EF9">
        <w:rPr>
          <w:lang w:val="ru-RU"/>
        </w:rPr>
        <w:t xml:space="preserve">1 класс – 33 учебные недели,  9,11 класс – 34 учебные недели в 5-9 классы – 34  учебных недель; </w:t>
      </w: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Окончание учебного года определяется учебным планом </w:t>
      </w: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1 -8,10класс –24 мая 2024  года (пятница) </w:t>
      </w: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9,11 классы – согласно в соответствии с расписанием ГИА. </w:t>
      </w:r>
    </w:p>
    <w:p w:rsidR="002F31CD" w:rsidRDefault="00CE1E5D">
      <w:pPr>
        <w:numPr>
          <w:ilvl w:val="0"/>
          <w:numId w:val="1"/>
        </w:numPr>
        <w:ind w:right="0" w:hanging="360"/>
      </w:pPr>
      <w:r w:rsidRPr="00F50EF9">
        <w:rPr>
          <w:lang w:val="ru-RU"/>
        </w:rPr>
        <w:t xml:space="preserve">Установить сроки каникул в соответствии с рекомендациями Комитета по образованию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Муромцевского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Омской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. </w:t>
      </w:r>
    </w:p>
    <w:p w:rsidR="002F31CD" w:rsidRPr="00F50EF9" w:rsidRDefault="00CE1E5D">
      <w:pPr>
        <w:spacing w:after="0" w:line="239" w:lineRule="auto"/>
        <w:ind w:left="0" w:right="1372" w:firstLine="0"/>
        <w:jc w:val="left"/>
        <w:rPr>
          <w:lang w:val="ru-RU"/>
        </w:rPr>
      </w:pPr>
      <w:r w:rsidRPr="00F50EF9">
        <w:rPr>
          <w:lang w:val="ru-RU"/>
        </w:rPr>
        <w:t xml:space="preserve"> </w:t>
      </w:r>
      <w:proofErr w:type="gramStart"/>
      <w:r w:rsidRPr="00F50EF9">
        <w:rPr>
          <w:lang w:val="ru-RU"/>
        </w:rPr>
        <w:t>В течение учебно</w:t>
      </w:r>
      <w:r w:rsidR="00F50EF9">
        <w:rPr>
          <w:lang w:val="ru-RU"/>
        </w:rPr>
        <w:t>го года 30 календарных дней с 28.10.2024г.   по  05.11.2024г. – 10 дней осенние с 28.12.2023г.   по  08.01.2025г. – 12 дней зимние с 22.03.2025г.   по  30.03.2025г. – 9 дней, весенние с 17.02.2025г.   по  24.02.2025</w:t>
      </w:r>
      <w:r w:rsidRPr="00F50EF9">
        <w:rPr>
          <w:lang w:val="ru-RU"/>
        </w:rPr>
        <w:t xml:space="preserve">г. – дополнительные каникулы 9 дней зимние каникулы для обучающихся 1 класса. </w:t>
      </w:r>
      <w:proofErr w:type="gramEnd"/>
    </w:p>
    <w:p w:rsidR="002F31CD" w:rsidRDefault="00CE1E5D">
      <w:pPr>
        <w:ind w:left="-5" w:right="0"/>
      </w:pPr>
      <w:proofErr w:type="spellStart"/>
      <w:r>
        <w:t>Летние</w:t>
      </w:r>
      <w:proofErr w:type="spellEnd"/>
      <w:r>
        <w:t xml:space="preserve"> </w:t>
      </w:r>
      <w:proofErr w:type="spellStart"/>
      <w:r>
        <w:t>месяцы</w:t>
      </w:r>
      <w:proofErr w:type="spellEnd"/>
      <w:r>
        <w:t xml:space="preserve"> – </w:t>
      </w:r>
      <w:proofErr w:type="spellStart"/>
      <w:r>
        <w:t>каникулярный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</w:p>
    <w:p w:rsidR="002F31CD" w:rsidRDefault="00CE1E5D">
      <w:pPr>
        <w:numPr>
          <w:ilvl w:val="0"/>
          <w:numId w:val="1"/>
        </w:numPr>
        <w:ind w:right="0" w:hanging="360"/>
      </w:pPr>
      <w:proofErr w:type="spellStart"/>
      <w:r>
        <w:t>Утвердить</w:t>
      </w:r>
      <w:proofErr w:type="spellEnd"/>
      <w:r>
        <w:t xml:space="preserve">: </w:t>
      </w:r>
    </w:p>
    <w:p w:rsidR="002F31CD" w:rsidRPr="00F50EF9" w:rsidRDefault="00CE1E5D">
      <w:pPr>
        <w:ind w:left="370" w:right="0"/>
        <w:rPr>
          <w:lang w:val="ru-RU"/>
        </w:rPr>
      </w:pPr>
      <w:r w:rsidRPr="00F50EF9">
        <w:rPr>
          <w:lang w:val="ru-RU"/>
        </w:rPr>
        <w:t xml:space="preserve">5-дневную учебную неделю для обучающихся 1-11 классов. </w:t>
      </w:r>
    </w:p>
    <w:p w:rsidR="002F31CD" w:rsidRDefault="00CE1E5D">
      <w:pPr>
        <w:numPr>
          <w:ilvl w:val="0"/>
          <w:numId w:val="1"/>
        </w:numPr>
        <w:ind w:right="0" w:hanging="360"/>
      </w:pPr>
      <w:proofErr w:type="spellStart"/>
      <w:r>
        <w:t>Утвердить</w:t>
      </w:r>
      <w:proofErr w:type="spellEnd"/>
      <w:r>
        <w:t xml:space="preserve"> </w:t>
      </w:r>
      <w:proofErr w:type="spellStart"/>
      <w:r>
        <w:t>расписание</w:t>
      </w:r>
      <w:proofErr w:type="spellEnd"/>
      <w:r>
        <w:t xml:space="preserve"> </w:t>
      </w:r>
      <w:proofErr w:type="spellStart"/>
      <w:r>
        <w:t>звонков</w:t>
      </w:r>
      <w:proofErr w:type="spellEnd"/>
      <w:r>
        <w:t xml:space="preserve"> </w:t>
      </w:r>
    </w:p>
    <w:p w:rsidR="002F31CD" w:rsidRDefault="002F31CD" w:rsidP="00F50EF9">
      <w:pPr>
        <w:ind w:left="0" w:right="0" w:firstLine="0"/>
      </w:pPr>
    </w:p>
    <w:p w:rsidR="002F31CD" w:rsidRDefault="00CE1E5D">
      <w:pPr>
        <w:ind w:left="-5" w:right="0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proofErr w:type="gramStart"/>
      <w:r>
        <w:t>уроков</w:t>
      </w:r>
      <w:proofErr w:type="spellEnd"/>
      <w:r>
        <w:t xml:space="preserve">  40</w:t>
      </w:r>
      <w:proofErr w:type="gramEnd"/>
      <w:r>
        <w:t xml:space="preserve"> </w:t>
      </w:r>
      <w:proofErr w:type="spellStart"/>
      <w:r>
        <w:t>минут</w:t>
      </w:r>
      <w:proofErr w:type="spellEnd"/>
      <w:r>
        <w:t xml:space="preserve">. </w:t>
      </w: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lastRenderedPageBreak/>
        <w:t xml:space="preserve">1 класс – 35 минут; в оздоровительных целях и для облегчения процесса адаптации детей к требованиям общеобразовательного учреждения в 1-ом классе применяется «ступенчатый метод наращивания учебной нагрузки: </w:t>
      </w:r>
      <w:proofErr w:type="gramStart"/>
      <w:r w:rsidRPr="00F50EF9">
        <w:rPr>
          <w:lang w:val="ru-RU"/>
        </w:rPr>
        <w:t>-в</w:t>
      </w:r>
      <w:proofErr w:type="gramEnd"/>
      <w:r w:rsidRPr="00F50EF9">
        <w:rPr>
          <w:lang w:val="ru-RU"/>
        </w:rPr>
        <w:t xml:space="preserve"> сентябре, октябре – 3 урока по 35 минут каждый; - со второй четверти – 4 урока по 35 минут каждый. </w:t>
      </w:r>
    </w:p>
    <w:p w:rsidR="002F31CD" w:rsidRPr="00F50EF9" w:rsidRDefault="00F50EF9">
      <w:pPr>
        <w:ind w:left="-5" w:right="0"/>
        <w:rPr>
          <w:lang w:val="ru-RU"/>
        </w:rPr>
      </w:pPr>
      <w:r>
        <w:rPr>
          <w:lang w:val="ru-RU"/>
        </w:rPr>
        <w:t>4</w:t>
      </w:r>
      <w:r w:rsidR="00CE1E5D" w:rsidRPr="00F50EF9">
        <w:rPr>
          <w:lang w:val="ru-RU"/>
        </w:rPr>
        <w:t>.Утвердить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учебный </w:t>
      </w:r>
      <w:r>
        <w:rPr>
          <w:lang w:val="ru-RU"/>
        </w:rPr>
        <w:tab/>
        <w:t xml:space="preserve">план </w:t>
      </w:r>
      <w:r>
        <w:rPr>
          <w:lang w:val="ru-RU"/>
        </w:rPr>
        <w:tab/>
        <w:t xml:space="preserve">школы </w:t>
      </w:r>
      <w:r>
        <w:rPr>
          <w:lang w:val="ru-RU"/>
        </w:rPr>
        <w:tab/>
        <w:t xml:space="preserve">на </w:t>
      </w:r>
      <w:r>
        <w:rPr>
          <w:lang w:val="ru-RU"/>
        </w:rPr>
        <w:tab/>
        <w:t>2024–2025</w:t>
      </w:r>
      <w:r w:rsidR="00CE1E5D" w:rsidRPr="00F50EF9">
        <w:rPr>
          <w:lang w:val="ru-RU"/>
        </w:rPr>
        <w:t xml:space="preserve"> </w:t>
      </w:r>
      <w:r w:rsidR="00CE1E5D" w:rsidRPr="00F50EF9">
        <w:rPr>
          <w:lang w:val="ru-RU"/>
        </w:rPr>
        <w:tab/>
        <w:t xml:space="preserve">учебный </w:t>
      </w:r>
      <w:r w:rsidR="00CE1E5D" w:rsidRPr="00F50EF9">
        <w:rPr>
          <w:lang w:val="ru-RU"/>
        </w:rPr>
        <w:tab/>
        <w:t xml:space="preserve">год, комплектование классов. </w:t>
      </w:r>
    </w:p>
    <w:p w:rsidR="002F31CD" w:rsidRPr="00F50EF9" w:rsidRDefault="00F50EF9">
      <w:pPr>
        <w:ind w:left="-5" w:right="0"/>
        <w:rPr>
          <w:lang w:val="ru-RU"/>
        </w:rPr>
      </w:pPr>
      <w:r>
        <w:rPr>
          <w:lang w:val="ru-RU"/>
        </w:rPr>
        <w:t>5</w:t>
      </w:r>
      <w:r w:rsidR="00CE1E5D" w:rsidRPr="00F50EF9">
        <w:rPr>
          <w:lang w:val="ru-RU"/>
        </w:rPr>
        <w:t xml:space="preserve">.Возложить ответственность за дооборудование учебных помещений, их ремонт, содержание согласно правилам ТБ, сохранность мебели, ТСО, учебных пособий на классных  руководителей и заведующих кабинетами: </w:t>
      </w:r>
    </w:p>
    <w:p w:rsidR="002F31CD" w:rsidRPr="00F50EF9" w:rsidRDefault="002F31CD">
      <w:pPr>
        <w:spacing w:after="0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F50EF9">
      <w:pPr>
        <w:ind w:left="-5" w:right="0"/>
        <w:rPr>
          <w:lang w:val="ru-RU"/>
        </w:rPr>
      </w:pPr>
      <w:r>
        <w:rPr>
          <w:lang w:val="ru-RU"/>
        </w:rPr>
        <w:t>6</w:t>
      </w:r>
      <w:r w:rsidR="00CE1E5D" w:rsidRPr="00F50EF9">
        <w:rPr>
          <w:lang w:val="ru-RU"/>
        </w:rPr>
        <w:t xml:space="preserve">.Не допускать сбор средств учителем, классным руководителем или родителями класса с </w:t>
      </w:r>
      <w:proofErr w:type="gramStart"/>
      <w:r w:rsidR="00CE1E5D" w:rsidRPr="00F50EF9">
        <w:rPr>
          <w:lang w:val="ru-RU"/>
        </w:rPr>
        <w:t>родителей</w:t>
      </w:r>
      <w:proofErr w:type="gramEnd"/>
      <w:r w:rsidR="00CE1E5D" w:rsidRPr="00F50EF9">
        <w:rPr>
          <w:lang w:val="ru-RU"/>
        </w:rPr>
        <w:t xml:space="preserve"> обучающихся на различные нужды без санкции  совета школы. </w:t>
      </w:r>
    </w:p>
    <w:p w:rsidR="002F31CD" w:rsidRPr="00F50EF9" w:rsidRDefault="00F50EF9">
      <w:pPr>
        <w:ind w:left="-5" w:right="0"/>
        <w:rPr>
          <w:lang w:val="ru-RU"/>
        </w:rPr>
      </w:pPr>
      <w:r>
        <w:rPr>
          <w:lang w:val="ru-RU"/>
        </w:rPr>
        <w:t>7</w:t>
      </w:r>
      <w:r w:rsidR="00CE1E5D" w:rsidRPr="00F50EF9">
        <w:rPr>
          <w:lang w:val="ru-RU"/>
        </w:rPr>
        <w:t xml:space="preserve">.Контроль исполнения данного приказа возлагаю на себя. </w:t>
      </w:r>
    </w:p>
    <w:p w:rsidR="002F31CD" w:rsidRPr="00F50EF9" w:rsidRDefault="002F31CD">
      <w:pPr>
        <w:spacing w:after="21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2F31CD">
      <w:pPr>
        <w:spacing w:after="26" w:line="259" w:lineRule="auto"/>
        <w:ind w:left="0" w:right="0" w:firstLine="0"/>
        <w:jc w:val="left"/>
        <w:rPr>
          <w:lang w:val="ru-RU"/>
        </w:rPr>
      </w:pPr>
    </w:p>
    <w:p w:rsidR="002F31CD" w:rsidRPr="00F50EF9" w:rsidRDefault="00CE1E5D">
      <w:pPr>
        <w:ind w:left="-5" w:right="0"/>
        <w:rPr>
          <w:lang w:val="ru-RU"/>
        </w:rPr>
      </w:pPr>
      <w:r w:rsidRPr="00F50EF9">
        <w:rPr>
          <w:lang w:val="ru-RU"/>
        </w:rPr>
        <w:t xml:space="preserve">Директор школы                                             </w:t>
      </w:r>
      <w:r w:rsidR="00F50EF9">
        <w:rPr>
          <w:lang w:val="ru-RU"/>
        </w:rPr>
        <w:t xml:space="preserve">                  А.А. </w:t>
      </w:r>
      <w:proofErr w:type="spellStart"/>
      <w:r w:rsidR="00F50EF9">
        <w:rPr>
          <w:lang w:val="ru-RU"/>
        </w:rPr>
        <w:t>Знайдюк</w:t>
      </w:r>
      <w:proofErr w:type="spellEnd"/>
      <w:r w:rsidRPr="00F50EF9">
        <w:rPr>
          <w:lang w:val="ru-RU"/>
        </w:rPr>
        <w:t xml:space="preserve"> </w:t>
      </w:r>
    </w:p>
    <w:p w:rsidR="002F31CD" w:rsidRPr="00F50EF9" w:rsidRDefault="002F31CD" w:rsidP="00F50EF9">
      <w:pPr>
        <w:ind w:left="0" w:right="0" w:firstLine="0"/>
        <w:rPr>
          <w:lang w:val="ru-RU"/>
        </w:rPr>
      </w:pPr>
    </w:p>
    <w:sectPr w:rsidR="002F31CD" w:rsidRPr="00F50EF9" w:rsidSect="00264EF9">
      <w:pgSz w:w="11900" w:h="16840"/>
      <w:pgMar w:top="1196" w:right="846" w:bottom="1289" w:left="16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D1C3F"/>
    <w:multiLevelType w:val="hybridMultilevel"/>
    <w:tmpl w:val="882808EE"/>
    <w:lvl w:ilvl="0" w:tplc="17D252DE">
      <w:start w:val="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23404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60CB0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12334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0E640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6AB6C6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0F2D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045AB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6380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F47ACC"/>
    <w:multiLevelType w:val="hybridMultilevel"/>
    <w:tmpl w:val="58C63972"/>
    <w:lvl w:ilvl="0" w:tplc="150CF58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8223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88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AA56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A17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F495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69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C8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052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compat>
    <w:useFELayout/>
  </w:compat>
  <w:rsids>
    <w:rsidRoot w:val="002F31CD"/>
    <w:rsid w:val="00264EF9"/>
    <w:rsid w:val="002F31CD"/>
    <w:rsid w:val="00CE1E5D"/>
    <w:rsid w:val="00F5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F9"/>
    <w:pPr>
      <w:spacing w:after="14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</cp:lastModifiedBy>
  <cp:revision>4</cp:revision>
  <dcterms:created xsi:type="dcterms:W3CDTF">2024-10-24T14:09:00Z</dcterms:created>
  <dcterms:modified xsi:type="dcterms:W3CDTF">2024-10-24T15:07:00Z</dcterms:modified>
</cp:coreProperties>
</file>